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ascii="仿宋" w:hAnsi="仿宋" w:eastAsia="仿宋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lang w:eastAsia="zh-CN"/>
        </w:rPr>
        <w:t>附件6</w:t>
      </w:r>
    </w:p>
    <w:p>
      <w:pPr>
        <w:ind w:firstLine="0" w:firstLineChars="0"/>
        <w:jc w:val="center"/>
        <w:rPr>
          <w:rFonts w:ascii="方正小标宋简体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北京师范大学珠海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校区宿舍文化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建设基金项目结项汇总表</w:t>
      </w:r>
    </w:p>
    <w:p>
      <w:pPr>
        <w:spacing w:before="312" w:beforeLines="100" w:line="560" w:lineRule="exact"/>
        <w:ind w:firstLine="0" w:firstLineChars="0"/>
        <w:jc w:val="both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名称（盖章）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：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    月    日</w:t>
      </w:r>
    </w:p>
    <w:tbl>
      <w:tblPr>
        <w:tblStyle w:val="6"/>
        <w:tblpPr w:leftFromText="180" w:rightFromText="180" w:vertAnchor="text" w:horzAnchor="page" w:tblpX="1535" w:tblpY="158"/>
        <w:tblOverlap w:val="never"/>
        <w:tblW w:w="14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932"/>
        <w:gridCol w:w="1608"/>
        <w:gridCol w:w="2062"/>
        <w:gridCol w:w="2296"/>
        <w:gridCol w:w="1981"/>
        <w:gridCol w:w="1437"/>
        <w:gridCol w:w="961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2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60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所在班级</w:t>
            </w:r>
          </w:p>
        </w:tc>
        <w:tc>
          <w:tcPr>
            <w:tcW w:w="206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宿舍全称</w:t>
            </w:r>
          </w:p>
        </w:tc>
        <w:tc>
          <w:tcPr>
            <w:tcW w:w="22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98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负责人联系电话</w:t>
            </w:r>
          </w:p>
        </w:tc>
        <w:tc>
          <w:tcPr>
            <w:tcW w:w="96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预算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决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算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2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5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3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041" w:type="dxa"/>
            <w:gridSpan w:val="7"/>
          </w:tcPr>
          <w:p>
            <w:pPr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6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>
      <w:pPr>
        <w:ind w:firstLine="0" w:firstLineChars="0"/>
        <w:jc w:val="center"/>
        <w:rPr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958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B4E3D"/>
    <w:rsid w:val="00422F9C"/>
    <w:rsid w:val="0048053D"/>
    <w:rsid w:val="00540B30"/>
    <w:rsid w:val="00654CA8"/>
    <w:rsid w:val="006F1AA0"/>
    <w:rsid w:val="00737D7B"/>
    <w:rsid w:val="00910813"/>
    <w:rsid w:val="00AA6131"/>
    <w:rsid w:val="0BEA5E83"/>
    <w:rsid w:val="12C2280C"/>
    <w:rsid w:val="15E13E29"/>
    <w:rsid w:val="1A5915DF"/>
    <w:rsid w:val="212C2688"/>
    <w:rsid w:val="241E4F02"/>
    <w:rsid w:val="2F0E2075"/>
    <w:rsid w:val="30A53CD6"/>
    <w:rsid w:val="34017DC9"/>
    <w:rsid w:val="342F2BD5"/>
    <w:rsid w:val="3A885CC7"/>
    <w:rsid w:val="3D1E0C12"/>
    <w:rsid w:val="40232FD2"/>
    <w:rsid w:val="419E4D6E"/>
    <w:rsid w:val="4ACB4E3D"/>
    <w:rsid w:val="4E6B6A38"/>
    <w:rsid w:val="514A5844"/>
    <w:rsid w:val="58DB526C"/>
    <w:rsid w:val="619665CE"/>
    <w:rsid w:val="631A07D2"/>
    <w:rsid w:val="67482865"/>
    <w:rsid w:val="69803074"/>
    <w:rsid w:val="6C5C27CC"/>
    <w:rsid w:val="7114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</w:pPr>
    <w:rPr>
      <w:rFonts w:ascii="仿宋_GB2312" w:hAnsi="仿宋_GB2312" w:eastAsia="仿宋_GB2312" w:cs="仿宋_GB2312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00" w:afterLines="100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9">
    <w:name w:val="页脚 字符"/>
    <w:basedOn w:val="7"/>
    <w:link w:val="3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1</Lines>
  <Paragraphs>1</Paragraphs>
  <TotalTime>0</TotalTime>
  <ScaleCrop>false</ScaleCrop>
  <LinksUpToDate>false</LinksUpToDate>
  <CharactersWithSpaces>145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2020-11-18T05:27:00Z</dcterms:created>
  <dc:creator>Admin</dc:creator>
  <cp:lastModifiedBy>BBH</cp:lastModifiedBy>
  <cp:lastPrinted>2020-11-18T09:09:00Z</cp:lastPrinted>
  <dcterms:modified xsi:type="dcterms:W3CDTF">2022-10-07T08:02:10Z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8DA7456656A54F02B7AF94E890A248A8</vt:lpwstr>
  </property>
</Properties>
</file>